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hint="default" w:ascii="Nimbus Roman" w:hAnsi="Nimbus Roman" w:eastAsia="方正小标宋简体" w:cs="Nimbus Roman"/>
          <w:color w:val="auto"/>
          <w:sz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lang w:eastAsia="zh-CN"/>
        </w:rPr>
        <w:t>临河区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lang w:eastAsia="zh-CN"/>
        </w:rPr>
        <w:t>民生实事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</w:rPr>
        <w:t>建议项目征集表</w:t>
      </w:r>
    </w:p>
    <w:tbl>
      <w:tblPr>
        <w:tblStyle w:val="5"/>
        <w:tblW w:w="92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806"/>
        <w:gridCol w:w="1760"/>
        <w:gridCol w:w="1717"/>
        <w:gridCol w:w="2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27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Nimbus Roman" w:hAnsi="Nimbus Roman" w:eastAsia="仿宋" w:cs="Nimbus Roman"/>
                <w:color w:val="auto"/>
                <w:sz w:val="28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color w:val="auto"/>
                <w:sz w:val="28"/>
              </w:rPr>
              <w:t>填报单位（签字盖章）：</w:t>
            </w:r>
            <w:r>
              <w:rPr>
                <w:rFonts w:hint="eastAsia" w:ascii="Nimbus Roman" w:hAnsi="Nimbus Roman" w:eastAsia="仿宋" w:cs="Nimbus Roman"/>
                <w:color w:val="auto"/>
                <w:sz w:val="28"/>
                <w:lang w:val="en-US" w:eastAsia="zh-CN"/>
              </w:rPr>
              <w:t xml:space="preserve">                      日期：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</w:rPr>
              <w:t>项目名称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项目类型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建设年限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32"/>
                <w:szCs w:val="32"/>
                <w:lang w:eastAsia="zh-CN"/>
              </w:rPr>
              <w:t>总投资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责任单位及责任人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color w:val="000000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sz w:val="32"/>
                <w:szCs w:val="32"/>
                <w:lang w:eastAsia="zh-CN"/>
              </w:rPr>
              <w:t>资金来源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4" w:hRule="atLeast"/>
          <w:jc w:val="center"/>
        </w:trPr>
        <w:tc>
          <w:tcPr>
            <w:tcW w:w="9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 w:cs="Calibri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</w:rPr>
              <w:t>项目现状、实施内容及要求：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至</w:t>
            </w:r>
            <w:r>
              <w:rPr>
                <w:rFonts w:hint="eastAsia" w:ascii="仿宋_GB2312" w:eastAsia="仿宋_GB2312" w:cs="Calibri"/>
                <w:sz w:val="32"/>
                <w:szCs w:val="32"/>
                <w:lang w:val="en-US" w:eastAsia="zh-CN"/>
              </w:rPr>
              <w:t>2026年底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val="en-US" w:eastAsia="zh-CN"/>
              </w:rPr>
              <w:t>工程进度及投资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填报人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sz w:val="32"/>
                <w:szCs w:val="3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Calibri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一件实事项目填一张表，如有两件以上实事项目建议，请按实事项目建议件数分别填写。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753" w:firstLineChars="269"/>
        <w:textAlignment w:val="auto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2.征集的民生实事建议项目原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则上当年必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须完成。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24D36"/>
    <w:rsid w:val="06424D36"/>
    <w:rsid w:val="0874742F"/>
    <w:rsid w:val="0F45685F"/>
    <w:rsid w:val="52C6355C"/>
    <w:rsid w:val="59BF4EA5"/>
    <w:rsid w:val="6C75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1160</Characters>
  <Lines>0</Lines>
  <Paragraphs>0</Paragraphs>
  <TotalTime>182</TotalTime>
  <ScaleCrop>false</ScaleCrop>
  <LinksUpToDate>false</LinksUpToDate>
  <CharactersWithSpaces>1231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2025-09-23T10:12:00Z</dcterms:created>
  <dc:creator>雨晨</dc:creator>
  <cp:lastModifiedBy>Administrator</cp:lastModifiedBy>
  <cp:lastPrinted>2025-09-24T02:50:00Z</cp:lastPrinted>
  <dcterms:modified xsi:type="dcterms:W3CDTF">2025-09-30T01:41:55Z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AE5D14E13CB44C3EA63669BD44626E44_11</vt:lpwstr>
  </property>
  <property fmtid="{D5CDD505-2E9C-101B-9397-08002B2CF9AE}" pid="4" name="KSOTemplateDocerSaveRecord">
    <vt:lpwstr>eyJoZGlkIjoiNjJkMDAwYjFkN2U3YThkNjIyZjE2MzBkMjdjNDkyNjciLCJ1c2VySWQiOiIyNDg5NDgxMDAifQ==</vt:lpwstr>
  </property>
</Properties>
</file>